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Surface Area of 3D Shapes - Prisms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7137264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2333907689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333907689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0397430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2333907689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333907689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6418862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surface area of the triangular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19325" cy="1428750"/>
                  <wp:effectExtent l="0" t="0" r="0" b="0"/>
                  <wp:docPr id="3" name="Picture 3" descr="http://www.mathster.com/course/simgs/12333907689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333907689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761747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surface area of the cylinder,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2333907689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2333907689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3479763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A cube has sides of length 45 cm.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2148964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A cube has a surface area of </w:t>
            </w:r>
            <w:proofErr w:type="gramStart"/>
            <w:r>
              <w:rPr>
                <w:rFonts w:eastAsia="Times New Roman"/>
              </w:rPr>
              <w:t>6936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its length.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6431497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cuboid has length, width and height of 2 cm, 6 cm and 4 cm, respectively.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7767487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triangular prism has a length of 13 cm. Its cross-section is an equilateral triangle which has sides of length 4 cm. Find the surfa</w:t>
            </w:r>
            <w:r>
              <w:rPr>
                <w:rFonts w:eastAsia="Times New Roman"/>
              </w:rPr>
              <w:t>ce area of the triangular prism,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489">
            <w:pPr>
              <w:spacing w:after="240"/>
              <w:divId w:val="14825053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 solid cylinder has a radius of 3 cm and a length 10 cm. Find its surface area,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2448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24489">
      <w:pPr>
        <w:spacing w:after="240"/>
        <w:divId w:val="13774628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</w:t>
      </w:r>
      <w:r>
        <w:rPr>
          <w:rFonts w:eastAsia="Times New Roman"/>
          <w:b/>
          <w:bCs/>
        </w:rPr>
        <w:t>ns for the assessment Surface Area of 3D Shapes - Prisms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5050"/>
      </w:tblGrid>
      <w:tr w:rsidR="00000000">
        <w:trPr>
          <w:divId w:val="1377462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697657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Surface area = 1350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18617722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Surface area = 168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17905154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Surface area = 528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9885582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Surface area = 226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3776316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Surface area = 12150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7186293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= 34 cm</w:t>
            </w:r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7443737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88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7732071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= 170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74628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/>
              <w:divId w:val="1232341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245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2448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448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4489">
      <w:pPr>
        <w:spacing w:after="0" w:line="240" w:lineRule="auto"/>
        <w:divId w:val="1377462863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36576"/>
    <w:rsid w:val="00112E1A"/>
    <w:rsid w:val="001557B2"/>
    <w:rsid w:val="002175AB"/>
    <w:rsid w:val="00224489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8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D26-364D-4C88-BF9D-637AB29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2016-07-12T11:23:00Z</dcterms:created>
  <dcterms:modified xsi:type="dcterms:W3CDTF">2016-07-12T11:23:00Z</dcterms:modified>
</cp:coreProperties>
</file>